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cs="Times New Roman"/>
          <w:b/>
          <w:sz w:val="24"/>
          <w:szCs w:val="24"/>
        </w:rPr>
      </w:pPr>
    </w:p>
    <w:p w:rsidR="00FE2C4B" w:rsidRDefault="00D37132" w:rsidP="009F2474">
      <w:pPr>
        <w:pStyle w:val="Title"/>
      </w:pPr>
      <w:r>
        <w:t>6</w:t>
      </w:r>
      <w:bookmarkStart w:id="0" w:name="_GoBack"/>
      <w:bookmarkEnd w:id="0"/>
      <w:r w:rsidR="009F2474">
        <w:t>.02 Soil Formation</w:t>
      </w:r>
    </w:p>
    <w:p w:rsidR="009F2474" w:rsidRDefault="009F2474" w:rsidP="009F2474">
      <w:pPr>
        <w:rPr>
          <w:rStyle w:val="Strong"/>
        </w:rPr>
      </w:pPr>
      <w:r w:rsidRPr="009F2474">
        <w:rPr>
          <w:rStyle w:val="Strong"/>
        </w:rPr>
        <w:t xml:space="preserve">Part One Directions: </w:t>
      </w:r>
      <w:r w:rsidRPr="001D1EFD">
        <w:rPr>
          <w:rStyle w:val="Strong"/>
          <w:b w:val="0"/>
        </w:rPr>
        <w:t xml:space="preserve">Complete the chart below by identifying each example as physical weathering, chemical weathering, or biological weathering. Place an X in the appropriate box for each example. Mark all boxes that apply; some of the examples may be more than one type of weathering.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2387"/>
        <w:gridCol w:w="2387"/>
        <w:gridCol w:w="2387"/>
      </w:tblGrid>
      <w:tr w:rsidR="009F2474" w:rsidTr="009F2474">
        <w:trPr>
          <w:trHeight w:val="476"/>
        </w:trPr>
        <w:tc>
          <w:tcPr>
            <w:tcW w:w="2415" w:type="dxa"/>
          </w:tcPr>
          <w:p w:rsidR="009F2474" w:rsidRPr="008E0215" w:rsidRDefault="009F2474" w:rsidP="00113A4B">
            <w:pPr>
              <w:jc w:val="center"/>
              <w:rPr>
                <w:b/>
              </w:rPr>
            </w:pPr>
            <w:r w:rsidRPr="008E0215">
              <w:rPr>
                <w:b/>
              </w:rPr>
              <w:t>Example of Weathering</w:t>
            </w:r>
          </w:p>
        </w:tc>
        <w:tc>
          <w:tcPr>
            <w:tcW w:w="2387" w:type="dxa"/>
          </w:tcPr>
          <w:p w:rsidR="009F2474" w:rsidRPr="008E0215" w:rsidRDefault="009F2474" w:rsidP="00113A4B">
            <w:pPr>
              <w:jc w:val="center"/>
              <w:rPr>
                <w:b/>
              </w:rPr>
            </w:pPr>
            <w:r w:rsidRPr="008E0215">
              <w:rPr>
                <w:b/>
              </w:rPr>
              <w:t>Physical Weathering</w:t>
            </w:r>
          </w:p>
        </w:tc>
        <w:tc>
          <w:tcPr>
            <w:tcW w:w="2387" w:type="dxa"/>
          </w:tcPr>
          <w:p w:rsidR="009F2474" w:rsidRPr="008E0215" w:rsidRDefault="009F2474" w:rsidP="00113A4B">
            <w:pPr>
              <w:jc w:val="center"/>
              <w:rPr>
                <w:b/>
              </w:rPr>
            </w:pPr>
            <w:r w:rsidRPr="008E0215">
              <w:rPr>
                <w:b/>
              </w:rPr>
              <w:t>Chemical Weathering</w:t>
            </w:r>
          </w:p>
        </w:tc>
        <w:tc>
          <w:tcPr>
            <w:tcW w:w="2387" w:type="dxa"/>
          </w:tcPr>
          <w:p w:rsidR="009F2474" w:rsidRPr="008E0215" w:rsidRDefault="009F2474" w:rsidP="00113A4B">
            <w:pPr>
              <w:jc w:val="center"/>
              <w:rPr>
                <w:b/>
              </w:rPr>
            </w:pPr>
            <w:r w:rsidRPr="008E0215">
              <w:rPr>
                <w:b/>
              </w:rPr>
              <w:t>Biological Weathering</w:t>
            </w:r>
          </w:p>
        </w:tc>
      </w:tr>
      <w:tr w:rsidR="009F2474" w:rsidTr="009F2474">
        <w:trPr>
          <w:trHeight w:val="877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1. Frost entering the crack of a rock and expanding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589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2. Minerals in a rock reacting with oxygen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877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3. Plant roots growing down in the soil putting pressure on bedrock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877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4. Temperatures fluctuating between hot and cold extremes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589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5. Worms digging through the ground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877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6. Lichen releasing substances to breakdown rock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576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7. Water running over the exposed surface of a rock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877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8. Minerals in a rock reacting with water to help breakdown rock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1177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9. Salt left in rocks by water putting pressure on the rocks from the inside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  <w:tr w:rsidR="009F2474" w:rsidTr="009F2474">
        <w:trPr>
          <w:trHeight w:val="877"/>
        </w:trPr>
        <w:tc>
          <w:tcPr>
            <w:tcW w:w="2415" w:type="dxa"/>
          </w:tcPr>
          <w:p w:rsidR="009F2474" w:rsidRPr="00E36213" w:rsidRDefault="009F2474" w:rsidP="00113A4B">
            <w:pPr>
              <w:rPr>
                <w:szCs w:val="24"/>
              </w:rPr>
            </w:pPr>
            <w:r w:rsidRPr="00E36213">
              <w:rPr>
                <w:szCs w:val="24"/>
              </w:rPr>
              <w:t>10. Sand in wind breaking down the surface of exposed rock</w:t>
            </w: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  <w:tc>
          <w:tcPr>
            <w:tcW w:w="2387" w:type="dxa"/>
          </w:tcPr>
          <w:p w:rsidR="009F2474" w:rsidRDefault="009F2474" w:rsidP="00113A4B">
            <w:pPr>
              <w:jc w:val="center"/>
            </w:pPr>
          </w:p>
        </w:tc>
      </w:tr>
    </w:tbl>
    <w:p w:rsidR="009F2474" w:rsidRPr="009F2474" w:rsidRDefault="009F2474" w:rsidP="009F2474">
      <w:pPr>
        <w:rPr>
          <w:rStyle w:val="Strong"/>
        </w:rPr>
      </w:pPr>
      <w:r w:rsidRPr="009F2474">
        <w:rPr>
          <w:rStyle w:val="Strong"/>
        </w:rPr>
        <w:lastRenderedPageBreak/>
        <w:t xml:space="preserve">Part Two Directions:  Answer the questions below. </w:t>
      </w:r>
    </w:p>
    <w:p w:rsidR="009F2474" w:rsidRPr="009F2474" w:rsidRDefault="009F2474" w:rsidP="009F2474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color w:val="323232"/>
          <w:szCs w:val="24"/>
        </w:rPr>
      </w:pPr>
      <w:r w:rsidRPr="009F2474">
        <w:rPr>
          <w:rFonts w:eastAsia="Calibri" w:cs="Times New Roman"/>
          <w:color w:val="323232"/>
          <w:szCs w:val="24"/>
        </w:rPr>
        <w:t xml:space="preserve">What is the major determining factor in soil formation? Define this factor and explain how it influences soil formation.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9F2474">
        <w:rPr>
          <w:rFonts w:eastAsia="Calibri" w:cs="Times New Roman"/>
          <w:b/>
          <w:color w:val="0070C0"/>
          <w:szCs w:val="24"/>
        </w:rPr>
        <w:t xml:space="preserve"> </w:t>
      </w:r>
    </w:p>
    <w:p w:rsidR="009F2474" w:rsidRPr="009F2474" w:rsidRDefault="009F2474" w:rsidP="009F2474">
      <w:pPr>
        <w:numPr>
          <w:ilvl w:val="0"/>
          <w:numId w:val="2"/>
        </w:numPr>
        <w:spacing w:before="240" w:after="0" w:line="360" w:lineRule="auto"/>
        <w:contextualSpacing/>
        <w:rPr>
          <w:rFonts w:eastAsia="Calibri" w:cs="Times New Roman"/>
          <w:color w:val="323232"/>
          <w:szCs w:val="24"/>
        </w:rPr>
      </w:pPr>
      <w:r w:rsidRPr="009F2474">
        <w:rPr>
          <w:rFonts w:eastAsia="Calibri" w:cs="Times New Roman"/>
          <w:color w:val="323232"/>
          <w:szCs w:val="24"/>
        </w:rPr>
        <w:t xml:space="preserve">From the chart above, which example is an example of oxidation?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F2474" w:rsidRPr="009F2474" w:rsidRDefault="009F2474" w:rsidP="009F2474">
      <w:pPr>
        <w:numPr>
          <w:ilvl w:val="0"/>
          <w:numId w:val="2"/>
        </w:numPr>
        <w:spacing w:before="240" w:after="180" w:line="360" w:lineRule="auto"/>
        <w:contextualSpacing/>
        <w:rPr>
          <w:rFonts w:eastAsia="Calibri" w:cs="Times New Roman"/>
          <w:color w:val="323232"/>
          <w:szCs w:val="24"/>
        </w:rPr>
      </w:pPr>
      <w:r w:rsidRPr="009F2474">
        <w:rPr>
          <w:rFonts w:eastAsia="Calibri" w:cs="Times New Roman"/>
          <w:color w:val="323232"/>
          <w:szCs w:val="24"/>
        </w:rPr>
        <w:t xml:space="preserve">What is topography and how does it affect soil formation and soil characteristics?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9F2474" w:rsidRPr="009F2474" w:rsidRDefault="009F2474" w:rsidP="009F2474">
      <w:pPr>
        <w:numPr>
          <w:ilvl w:val="0"/>
          <w:numId w:val="2"/>
        </w:numPr>
        <w:spacing w:after="180" w:line="360" w:lineRule="auto"/>
        <w:contextualSpacing/>
        <w:rPr>
          <w:rFonts w:eastAsia="Calibri" w:cs="Times New Roman"/>
          <w:color w:val="323232"/>
          <w:szCs w:val="24"/>
        </w:rPr>
      </w:pPr>
      <w:r w:rsidRPr="009F2474">
        <w:rPr>
          <w:rFonts w:eastAsia="Calibri" w:cs="Times New Roman"/>
          <w:color w:val="323232"/>
          <w:szCs w:val="24"/>
        </w:rPr>
        <w:t xml:space="preserve">Briefly explain how plants/plant roots contribute to soil formation and makeup.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</w:p>
    <w:p w:rsidR="00A7700C" w:rsidRPr="009F2474" w:rsidRDefault="009F2474" w:rsidP="00BB592F">
      <w:pPr>
        <w:numPr>
          <w:ilvl w:val="0"/>
          <w:numId w:val="2"/>
        </w:numPr>
        <w:spacing w:after="180" w:line="360" w:lineRule="auto"/>
        <w:contextualSpacing/>
        <w:rPr>
          <w:rStyle w:val="Emphasis"/>
          <w:rFonts w:eastAsia="Calibri" w:cs="Times New Roman"/>
          <w:b w:val="0"/>
          <w:iCs w:val="0"/>
          <w:color w:val="323232"/>
          <w:szCs w:val="24"/>
        </w:rPr>
      </w:pPr>
      <w:r w:rsidRPr="009F2474">
        <w:rPr>
          <w:rFonts w:eastAsia="Calibri" w:cs="Times New Roman"/>
          <w:color w:val="323232"/>
          <w:szCs w:val="24"/>
        </w:rPr>
        <w:t xml:space="preserve">List the 5 factors that influence soil formation. </w:t>
      </w:r>
      <w:r w:rsidRPr="009F2474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F2474">
        <w:rPr>
          <w:rFonts w:cs="Arial"/>
          <w:color w:val="0070C0"/>
          <w:u w:val="single"/>
        </w:rPr>
        <w:instrText xml:space="preserve"> FORMTEXT </w:instrText>
      </w:r>
      <w:r w:rsidRPr="009F2474">
        <w:rPr>
          <w:rFonts w:cs="Arial"/>
          <w:color w:val="0070C0"/>
          <w:u w:val="single"/>
        </w:rPr>
      </w:r>
      <w:r w:rsidRPr="009F2474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9F2474">
        <w:rPr>
          <w:rFonts w:cs="Arial"/>
          <w:color w:val="0070C0"/>
          <w:u w:val="single"/>
        </w:rPr>
        <w:fldChar w:fldCharType="end"/>
      </w:r>
    </w:p>
    <w:sectPr w:rsidR="00A7700C" w:rsidRPr="009F2474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7A51528B"/>
    <w:multiLevelType w:val="hybridMultilevel"/>
    <w:tmpl w:val="D0866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D1EFD"/>
    <w:rsid w:val="00281C86"/>
    <w:rsid w:val="003259DA"/>
    <w:rsid w:val="004C195A"/>
    <w:rsid w:val="00525A3A"/>
    <w:rsid w:val="00556742"/>
    <w:rsid w:val="009178C2"/>
    <w:rsid w:val="009807D0"/>
    <w:rsid w:val="009D5192"/>
    <w:rsid w:val="009F2474"/>
    <w:rsid w:val="00A27B1D"/>
    <w:rsid w:val="00A7700C"/>
    <w:rsid w:val="00A82FB6"/>
    <w:rsid w:val="00B1098A"/>
    <w:rsid w:val="00B83431"/>
    <w:rsid w:val="00BB592F"/>
    <w:rsid w:val="00BB60CD"/>
    <w:rsid w:val="00CB7383"/>
    <w:rsid w:val="00D37132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9F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4C195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807D0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807D0"/>
    <w:rPr>
      <w:rFonts w:asciiTheme="majorHAnsi" w:eastAsiaTheme="majorEastAsia" w:hAnsiTheme="majorHAnsi" w:cstheme="majorBidi"/>
      <w:b/>
      <w:color w:val="0E3A0E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C195A"/>
    <w:pPr>
      <w:spacing w:after="0" w:line="240" w:lineRule="auto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table" w:styleId="TableGrid">
    <w:name w:val="Table Grid"/>
    <w:basedOn w:val="TableNormal"/>
    <w:uiPriority w:val="59"/>
    <w:rsid w:val="009F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Howell, Jackie</cp:lastModifiedBy>
  <cp:revision>5</cp:revision>
  <dcterms:created xsi:type="dcterms:W3CDTF">2016-06-13T19:49:00Z</dcterms:created>
  <dcterms:modified xsi:type="dcterms:W3CDTF">2016-06-16T15:07:00Z</dcterms:modified>
</cp:coreProperties>
</file>